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ait5raxx30qq" w:id="0"/>
      <w:bookmarkEnd w:id="0"/>
      <w:r w:rsidDel="00000000" w:rsidR="00000000" w:rsidRPr="00000000">
        <w:rPr>
          <w:rFonts w:ascii="Arial Unicode MS" w:cs="Arial Unicode MS" w:eastAsia="Arial Unicode MS" w:hAnsi="Arial Unicode MS"/>
          <w:b w:val="1"/>
          <w:bCs w:val="1"/>
          <w:sz w:val="44"/>
          <w:szCs w:val="44"/>
          <w:rtl w:val="0"/>
        </w:rPr>
        <w:t xml:space="preserve">看板デザイン制作契約書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看板デザイン制作契約書（以下「本契約」という。）は、看板デザインの制作業務について、委託者（以下「甲」という。）と受託者（以下「乙」という。）との間で、以下のとおり締結する。</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rPr>
      </w:pPr>
      <w:bookmarkStart w:colFirst="0" w:colLast="0" w:name="_o3kw48abkx4y" w:id="1"/>
      <w:bookmarkEnd w:id="1"/>
      <w:r w:rsidDel="00000000" w:rsidR="00000000" w:rsidRPr="00000000">
        <w:rPr>
          <w:rFonts w:ascii="Arial Unicode MS" w:cs="Arial Unicode MS" w:eastAsia="Arial Unicode MS" w:hAnsi="Arial Unicode MS"/>
          <w:b w:val="1"/>
          <w:bCs w:val="1"/>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本契約は、甲が乙に対し、店舗、施設、事業所その他の看板デザイン制作業務を委託し、乙がこれを受託するにあたり、必要な事項を定めることを目的とする。</w:t>
      </w:r>
    </w:p>
    <w:p w:rsidR="00000000" w:rsidDel="00000000" w:rsidP="00000000" w:rsidRDefault="00000000" w:rsidRPr="00000000" w14:paraId="00000007">
      <w:pPr>
        <w:spacing w:after="240" w:before="240" w:lineRule="auto"/>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rPr>
      </w:pPr>
      <w:bookmarkStart w:colFirst="0" w:colLast="0" w:name="_jhfsgtjethyp" w:id="2"/>
      <w:bookmarkEnd w:id="2"/>
      <w:r w:rsidDel="00000000" w:rsidR="00000000" w:rsidRPr="00000000">
        <w:rPr>
          <w:rFonts w:ascii="Arial Unicode MS" w:cs="Arial Unicode MS" w:eastAsia="Arial Unicode MS" w:hAnsi="Arial Unicode MS"/>
          <w:b w:val="1"/>
          <w:bCs w:val="1"/>
          <w:rtl w:val="0"/>
        </w:rPr>
        <w:t xml:space="preserve">第2条（業務内容）</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1．乙は、甲からの依頼に基づき、次の各号に定める業務を行う。</w:t>
        <w:br w:type="textWrapping"/>
        <w:t xml:space="preserve">（1）看板デザインの企画及び制作</w:t>
        <w:br w:type="textWrapping"/>
        <w:t xml:space="preserve">（2）ロゴ、文字、配色、レイアウト等のデザイン作成</w:t>
        <w:br w:type="textWrapping"/>
        <w:t xml:space="preserve">（3）デザインデータの修正対応</w:t>
        <w:br w:type="textWrapping"/>
        <w:t xml:space="preserve">（4）入稿用データの作成</w:t>
        <w:br w:type="textWrapping"/>
        <w:t xml:space="preserve">（5）その他甲乙協議のうえ定めた関連業務</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2．制作する看板の仕様、サイズ、納期、納品形式その他詳細は、別途書面、発注書、メールその他電磁的方法により定める。</w:t>
      </w:r>
    </w:p>
    <w:p w:rsidR="00000000" w:rsidDel="00000000" w:rsidP="00000000" w:rsidRDefault="00000000" w:rsidRPr="00000000" w14:paraId="0000000B">
      <w:pPr>
        <w:spacing w:after="240" w:before="240" w:lineRule="auto"/>
        <w:rPr>
          <w:sz w:val="20"/>
          <w:szCs w:val="20"/>
        </w:rPr>
      </w:pPr>
      <w:r w:rsidDel="00000000" w:rsidR="00000000" w:rsidRPr="00000000">
        <w:rPr>
          <w:rtl w:val="0"/>
        </w:rPr>
      </w:r>
    </w:p>
    <w:p w:rsidR="00000000" w:rsidDel="00000000" w:rsidP="00000000" w:rsidRDefault="00000000" w:rsidRPr="00000000" w14:paraId="0000000C">
      <w:pPr>
        <w:pStyle w:val="Heading2"/>
        <w:keepNext w:val="0"/>
        <w:keepLines w:val="0"/>
        <w:spacing w:after="80" w:lineRule="auto"/>
        <w:rPr>
          <w:b w:val="1"/>
          <w:bCs w:val="1"/>
        </w:rPr>
      </w:pPr>
      <w:bookmarkStart w:colFirst="0" w:colLast="0" w:name="_kt5rs5h92271" w:id="3"/>
      <w:bookmarkEnd w:id="3"/>
      <w:r w:rsidDel="00000000" w:rsidR="00000000" w:rsidRPr="00000000">
        <w:rPr>
          <w:rFonts w:ascii="Arial Unicode MS" w:cs="Arial Unicode MS" w:eastAsia="Arial Unicode MS" w:hAnsi="Arial Unicode MS"/>
          <w:b w:val="1"/>
          <w:bCs w:val="1"/>
          <w:rtl w:val="0"/>
        </w:rPr>
        <w:t xml:space="preserve">第3条（契約期間）</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本契約の有効期間は、本契約締結日から業務完了日までとする。ただし、甲乙協議のうえ延長することができる。</w:t>
      </w:r>
    </w:p>
    <w:p w:rsidR="00000000" w:rsidDel="00000000" w:rsidP="00000000" w:rsidRDefault="00000000" w:rsidRPr="00000000" w14:paraId="0000000E">
      <w:pPr>
        <w:spacing w:after="240" w:before="240" w:lineRule="auto"/>
        <w:rPr>
          <w:sz w:val="20"/>
          <w:szCs w:val="20"/>
        </w:rPr>
      </w:pPr>
      <w:r w:rsidDel="00000000" w:rsidR="00000000" w:rsidRPr="00000000">
        <w:rPr>
          <w:rtl w:val="0"/>
        </w:rPr>
      </w:r>
    </w:p>
    <w:p w:rsidR="00000000" w:rsidDel="00000000" w:rsidP="00000000" w:rsidRDefault="00000000" w:rsidRPr="00000000" w14:paraId="0000000F">
      <w:pPr>
        <w:pStyle w:val="Heading2"/>
        <w:keepNext w:val="0"/>
        <w:keepLines w:val="0"/>
        <w:spacing w:after="80" w:lineRule="auto"/>
        <w:rPr>
          <w:b w:val="1"/>
          <w:bCs w:val="1"/>
        </w:rPr>
      </w:pPr>
      <w:bookmarkStart w:colFirst="0" w:colLast="0" w:name="_4ul9eg1tp3ls" w:id="4"/>
      <w:bookmarkEnd w:id="4"/>
      <w:r w:rsidDel="00000000" w:rsidR="00000000" w:rsidRPr="00000000">
        <w:rPr>
          <w:rFonts w:ascii="Arial Unicode MS" w:cs="Arial Unicode MS" w:eastAsia="Arial Unicode MS" w:hAnsi="Arial Unicode MS"/>
          <w:b w:val="1"/>
          <w:bCs w:val="1"/>
          <w:rtl w:val="0"/>
        </w:rPr>
        <w:t xml:space="preserve">第4条（報酬）</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1．甲は乙に対し、本業務の対価として、別途定める報酬を支払う。</w:t>
        <w:br w:type="textWrapping"/>
        <w:t xml:space="preserve">2．支払期限は、納品月の翌月末日までとする。</w:t>
        <w:br w:type="textWrapping"/>
        <w:t xml:space="preserve">3．振込手数料は甲の負担とする。</w:t>
        <w:br w:type="textWrapping"/>
        <w:t xml:space="preserve">4．甲から追加修正、追加制作その他当初合意内容を超える依頼があった場合、乙は別途追加料金を請求できる。</w:t>
      </w:r>
    </w:p>
    <w:p w:rsidR="00000000" w:rsidDel="00000000" w:rsidP="00000000" w:rsidRDefault="00000000" w:rsidRPr="00000000" w14:paraId="00000011">
      <w:pPr>
        <w:spacing w:after="240" w:before="240" w:lineRule="auto"/>
        <w:rPr>
          <w:sz w:val="20"/>
          <w:szCs w:val="20"/>
        </w:rPr>
      </w:pPr>
      <w:r w:rsidDel="00000000" w:rsidR="00000000" w:rsidRPr="00000000">
        <w:rPr>
          <w:rtl w:val="0"/>
        </w:rPr>
      </w:r>
    </w:p>
    <w:p w:rsidR="00000000" w:rsidDel="00000000" w:rsidP="00000000" w:rsidRDefault="00000000" w:rsidRPr="00000000" w14:paraId="00000012">
      <w:pPr>
        <w:pStyle w:val="Heading2"/>
        <w:keepNext w:val="0"/>
        <w:keepLines w:val="0"/>
        <w:spacing w:after="80" w:lineRule="auto"/>
        <w:rPr>
          <w:b w:val="1"/>
          <w:bCs w:val="1"/>
        </w:rPr>
      </w:pPr>
      <w:bookmarkStart w:colFirst="0" w:colLast="0" w:name="_f1s5e8a6c08y" w:id="5"/>
      <w:bookmarkEnd w:id="5"/>
      <w:r w:rsidDel="00000000" w:rsidR="00000000" w:rsidRPr="00000000">
        <w:rPr>
          <w:rFonts w:ascii="Arial Unicode MS" w:cs="Arial Unicode MS" w:eastAsia="Arial Unicode MS" w:hAnsi="Arial Unicode MS"/>
          <w:b w:val="1"/>
          <w:bCs w:val="1"/>
          <w:rtl w:val="0"/>
        </w:rPr>
        <w:t xml:space="preserve">第5条（素材提供）</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1．甲は、乙による制作に必要なロゴ、画像、文章、写真、商標その他の素材を乙に提供する。</w:t>
        <w:br w:type="textWrapping"/>
        <w:t xml:space="preserve">2．甲は、提供素材について適法な利用権限を有することを保証する。</w:t>
        <w:br w:type="textWrapping"/>
        <w:t xml:space="preserve">3．甲が提供した素材に関して第三者との間で紛争が生じた場合、甲の責任と費用負担により解決するものとする。</w:t>
      </w:r>
    </w:p>
    <w:p w:rsidR="00000000" w:rsidDel="00000000" w:rsidP="00000000" w:rsidRDefault="00000000" w:rsidRPr="00000000" w14:paraId="00000014">
      <w:pPr>
        <w:spacing w:after="240" w:before="240" w:lineRule="auto"/>
        <w:rPr>
          <w:sz w:val="20"/>
          <w:szCs w:val="20"/>
        </w:rPr>
      </w:pPr>
      <w:r w:rsidDel="00000000" w:rsidR="00000000" w:rsidRPr="00000000">
        <w:rPr>
          <w:rtl w:val="0"/>
        </w:rPr>
      </w:r>
    </w:p>
    <w:p w:rsidR="00000000" w:rsidDel="00000000" w:rsidP="00000000" w:rsidRDefault="00000000" w:rsidRPr="00000000" w14:paraId="00000015">
      <w:pPr>
        <w:pStyle w:val="Heading2"/>
        <w:keepNext w:val="0"/>
        <w:keepLines w:val="0"/>
        <w:spacing w:after="80" w:lineRule="auto"/>
        <w:rPr>
          <w:b w:val="1"/>
          <w:bCs w:val="1"/>
        </w:rPr>
      </w:pPr>
      <w:bookmarkStart w:colFirst="0" w:colLast="0" w:name="_rjhstz3wpkxd" w:id="6"/>
      <w:bookmarkEnd w:id="6"/>
      <w:r w:rsidDel="00000000" w:rsidR="00000000" w:rsidRPr="00000000">
        <w:rPr>
          <w:rFonts w:ascii="Arial Unicode MS" w:cs="Arial Unicode MS" w:eastAsia="Arial Unicode MS" w:hAnsi="Arial Unicode MS"/>
          <w:b w:val="1"/>
          <w:bCs w:val="1"/>
          <w:rtl w:val="0"/>
        </w:rPr>
        <w:t xml:space="preserve">第6条（修正対応）</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1．乙は、甲から合理的な範囲内で修正依頼を受けた場合、これに対応する。</w:t>
        <w:br w:type="textWrapping"/>
        <w:t xml:space="preserve">2．大幅なデザイン変更、方向性変更又は回数超過の修正については、乙は追加料金を請求できる。</w:t>
        <w:br w:type="textWrapping"/>
        <w:t xml:space="preserve">3．甲による確認遅延により納期へ影響が生じた場合、乙は責任を負わない。</w:t>
      </w:r>
    </w:p>
    <w:p w:rsidR="00000000" w:rsidDel="00000000" w:rsidP="00000000" w:rsidRDefault="00000000" w:rsidRPr="00000000" w14:paraId="00000017">
      <w:pPr>
        <w:spacing w:after="240" w:before="240" w:lineRule="auto"/>
        <w:rPr>
          <w:sz w:val="20"/>
          <w:szCs w:val="20"/>
        </w:rPr>
      </w:pPr>
      <w:r w:rsidDel="00000000" w:rsidR="00000000" w:rsidRPr="00000000">
        <w:rPr>
          <w:rtl w:val="0"/>
        </w:rPr>
      </w:r>
    </w:p>
    <w:p w:rsidR="00000000" w:rsidDel="00000000" w:rsidP="00000000" w:rsidRDefault="00000000" w:rsidRPr="00000000" w14:paraId="00000018">
      <w:pPr>
        <w:pStyle w:val="Heading2"/>
        <w:keepNext w:val="0"/>
        <w:keepLines w:val="0"/>
        <w:spacing w:after="80" w:lineRule="auto"/>
        <w:rPr>
          <w:b w:val="1"/>
          <w:bCs w:val="1"/>
        </w:rPr>
      </w:pPr>
      <w:bookmarkStart w:colFirst="0" w:colLast="0" w:name="_or905mly4ito" w:id="7"/>
      <w:bookmarkEnd w:id="7"/>
      <w:r w:rsidDel="00000000" w:rsidR="00000000" w:rsidRPr="00000000">
        <w:rPr>
          <w:rFonts w:ascii="Arial Unicode MS" w:cs="Arial Unicode MS" w:eastAsia="Arial Unicode MS" w:hAnsi="Arial Unicode MS"/>
          <w:b w:val="1"/>
          <w:bCs w:val="1"/>
          <w:rtl w:val="0"/>
        </w:rPr>
        <w:t xml:space="preserve">第7条（納品）</w:t>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1．乙は、契約で定めた形式により成果物を納品する。</w:t>
        <w:br w:type="textWrapping"/>
        <w:t xml:space="preserve">2．甲は、納品後7日以内に検査を行い、不備がある場合には乙へ通知する。</w:t>
        <w:br w:type="textWrapping"/>
        <w:t xml:space="preserve">3．前項の期間内に通知がない場合、成果物は検収完了したものとみなす。</w:t>
      </w:r>
    </w:p>
    <w:p w:rsidR="00000000" w:rsidDel="00000000" w:rsidP="00000000" w:rsidRDefault="00000000" w:rsidRPr="00000000" w14:paraId="0000001A">
      <w:pPr>
        <w:spacing w:after="240" w:before="240" w:lineRule="auto"/>
        <w:rPr>
          <w:sz w:val="20"/>
          <w:szCs w:val="20"/>
        </w:rPr>
      </w:pPr>
      <w:r w:rsidDel="00000000" w:rsidR="00000000" w:rsidRPr="00000000">
        <w:rPr>
          <w:rtl w:val="0"/>
        </w:rPr>
      </w:r>
    </w:p>
    <w:p w:rsidR="00000000" w:rsidDel="00000000" w:rsidP="00000000" w:rsidRDefault="00000000" w:rsidRPr="00000000" w14:paraId="0000001B">
      <w:pPr>
        <w:pStyle w:val="Heading2"/>
        <w:keepNext w:val="0"/>
        <w:keepLines w:val="0"/>
        <w:spacing w:after="80" w:lineRule="auto"/>
        <w:rPr>
          <w:b w:val="1"/>
          <w:bCs w:val="1"/>
        </w:rPr>
      </w:pPr>
      <w:bookmarkStart w:colFirst="0" w:colLast="0" w:name="_qytg7sm3cwch" w:id="8"/>
      <w:bookmarkEnd w:id="8"/>
      <w:r w:rsidDel="00000000" w:rsidR="00000000" w:rsidRPr="00000000">
        <w:rPr>
          <w:rFonts w:ascii="Arial Unicode MS" w:cs="Arial Unicode MS" w:eastAsia="Arial Unicode MS" w:hAnsi="Arial Unicode MS"/>
          <w:b w:val="1"/>
          <w:bCs w:val="1"/>
          <w:rtl w:val="0"/>
        </w:rPr>
        <w:t xml:space="preserve">第8条（知的財産権）</w:t>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1．成果物に関する著作権その他の知的財産権は、乙に帰属する。ただし、甲が報酬を完済した時点で、成果物について甲に利用権を許諾する。</w:t>
        <w:br w:type="textWrapping"/>
        <w:t xml:space="preserve">2．甲乙間で別途合意した場合には、著作権を甲へ譲渡することができる。</w:t>
        <w:br w:type="textWrapping"/>
        <w:t xml:space="preserve">3．乙は、自らの実績紹介、ポートフォリオ、ウェブサイト、SNS等に成果物を掲載できるものとする。ただし、甲が事前に非公開を求めた場合はこの限りではない。</w:t>
        <w:br w:type="textWrapping"/>
        <w:t xml:space="preserve">4．乙は、成果物に第三者の権利侵害が生じないよう合理的な注意を払う。</w:t>
      </w:r>
    </w:p>
    <w:p w:rsidR="00000000" w:rsidDel="00000000" w:rsidP="00000000" w:rsidRDefault="00000000" w:rsidRPr="00000000" w14:paraId="0000001D">
      <w:pPr>
        <w:spacing w:after="240" w:before="240" w:lineRule="auto"/>
        <w:rPr>
          <w:sz w:val="20"/>
          <w:szCs w:val="20"/>
        </w:rPr>
      </w:pPr>
      <w:r w:rsidDel="00000000" w:rsidR="00000000" w:rsidRPr="00000000">
        <w:rPr>
          <w:rtl w:val="0"/>
        </w:rPr>
      </w:r>
    </w:p>
    <w:p w:rsidR="00000000" w:rsidDel="00000000" w:rsidP="00000000" w:rsidRDefault="00000000" w:rsidRPr="00000000" w14:paraId="0000001E">
      <w:pPr>
        <w:pStyle w:val="Heading2"/>
        <w:keepNext w:val="0"/>
        <w:keepLines w:val="0"/>
        <w:spacing w:after="80" w:lineRule="auto"/>
        <w:rPr>
          <w:b w:val="1"/>
          <w:bCs w:val="1"/>
        </w:rPr>
      </w:pPr>
      <w:bookmarkStart w:colFirst="0" w:colLast="0" w:name="_nhw40xxiklur" w:id="9"/>
      <w:bookmarkEnd w:id="9"/>
      <w:r w:rsidDel="00000000" w:rsidR="00000000" w:rsidRPr="00000000">
        <w:rPr>
          <w:rFonts w:ascii="Arial Unicode MS" w:cs="Arial Unicode MS" w:eastAsia="Arial Unicode MS" w:hAnsi="Arial Unicode MS"/>
          <w:b w:val="1"/>
          <w:bCs w:val="1"/>
          <w:rtl w:val="0"/>
        </w:rPr>
        <w:t xml:space="preserve">第9条（禁止事項）</w:t>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甲は、乙の事前承諾なく、成果物を次の各号に該当する用途へ利用してはならない。</w:t>
        <w:br w:type="textWrapping"/>
        <w:t xml:space="preserve">（1）法令又は公序良俗に反する用途</w:t>
        <w:br w:type="textWrapping"/>
        <w:t xml:space="preserve">（2）第三者の権利を侵害する用途</w:t>
        <w:br w:type="textWrapping"/>
        <w:t xml:space="preserve">（3）デザインを著しく改変し乙の信用を害する用途</w:t>
        <w:br w:type="textWrapping"/>
        <w:t xml:space="preserve">（4）第三者への再販売又は再許諾</w:t>
        <w:br w:type="textWrapping"/>
        <w:t xml:space="preserve">（5）その他乙が不適切と判断する用途</w:t>
      </w:r>
    </w:p>
    <w:p w:rsidR="00000000" w:rsidDel="00000000" w:rsidP="00000000" w:rsidRDefault="00000000" w:rsidRPr="00000000" w14:paraId="00000020">
      <w:pPr>
        <w:spacing w:after="240" w:before="240" w:lineRule="auto"/>
        <w:rPr>
          <w:sz w:val="20"/>
          <w:szCs w:val="20"/>
        </w:rPr>
      </w:pPr>
      <w:r w:rsidDel="00000000" w:rsidR="00000000" w:rsidRPr="00000000">
        <w:rPr>
          <w:rtl w:val="0"/>
        </w:rPr>
      </w:r>
    </w:p>
    <w:p w:rsidR="00000000" w:rsidDel="00000000" w:rsidP="00000000" w:rsidRDefault="00000000" w:rsidRPr="00000000" w14:paraId="00000021">
      <w:pPr>
        <w:pStyle w:val="Heading2"/>
        <w:keepNext w:val="0"/>
        <w:keepLines w:val="0"/>
        <w:spacing w:after="80" w:lineRule="auto"/>
        <w:rPr>
          <w:b w:val="1"/>
          <w:bCs w:val="1"/>
        </w:rPr>
      </w:pPr>
      <w:bookmarkStart w:colFirst="0" w:colLast="0" w:name="_1xbed019e8fb" w:id="10"/>
      <w:bookmarkEnd w:id="10"/>
      <w:r w:rsidDel="00000000" w:rsidR="00000000" w:rsidRPr="00000000">
        <w:rPr>
          <w:rFonts w:ascii="Arial Unicode MS" w:cs="Arial Unicode MS" w:eastAsia="Arial Unicode MS" w:hAnsi="Arial Unicode MS"/>
          <w:b w:val="1"/>
          <w:bCs w:val="1"/>
          <w:rtl w:val="0"/>
        </w:rPr>
        <w:t xml:space="preserve">第10条（秘密保持）</w:t>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1．甲及び乙は、本契約に関連して知り得た相手方の営業上、技術上その他一切の秘密情報を、第三者へ漏えいしてはならない。</w:t>
        <w:br w:type="textWrapping"/>
        <w:t xml:space="preserve">2．前項の義務は、本契約終了後も3年間存続する。</w:t>
      </w:r>
    </w:p>
    <w:p w:rsidR="00000000" w:rsidDel="00000000" w:rsidP="00000000" w:rsidRDefault="00000000" w:rsidRPr="00000000" w14:paraId="00000023">
      <w:pPr>
        <w:spacing w:after="240" w:before="240" w:lineRule="auto"/>
        <w:rPr>
          <w:sz w:val="20"/>
          <w:szCs w:val="20"/>
        </w:rPr>
      </w:pPr>
      <w:r w:rsidDel="00000000" w:rsidR="00000000" w:rsidRPr="00000000">
        <w:rPr>
          <w:rtl w:val="0"/>
        </w:rPr>
      </w:r>
    </w:p>
    <w:p w:rsidR="00000000" w:rsidDel="00000000" w:rsidP="00000000" w:rsidRDefault="00000000" w:rsidRPr="00000000" w14:paraId="00000024">
      <w:pPr>
        <w:pStyle w:val="Heading2"/>
        <w:keepNext w:val="0"/>
        <w:keepLines w:val="0"/>
        <w:spacing w:after="80" w:lineRule="auto"/>
        <w:rPr>
          <w:b w:val="1"/>
          <w:bCs w:val="1"/>
        </w:rPr>
      </w:pPr>
      <w:bookmarkStart w:colFirst="0" w:colLast="0" w:name="_jm337jgvj8a7" w:id="11"/>
      <w:bookmarkEnd w:id="11"/>
      <w:r w:rsidDel="00000000" w:rsidR="00000000" w:rsidRPr="00000000">
        <w:rPr>
          <w:rFonts w:ascii="Arial Unicode MS" w:cs="Arial Unicode MS" w:eastAsia="Arial Unicode MS" w:hAnsi="Arial Unicode MS"/>
          <w:b w:val="1"/>
          <w:bCs w:val="1"/>
          <w:rtl w:val="0"/>
        </w:rPr>
        <w:t xml:space="preserve">第11条（再委託）</w:t>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乙は、本業務の全部又は一部を第三者へ再委託できる。この場合、乙は当該第三者に対し、本契約と同等の義務を負わせるものとする。</w:t>
      </w:r>
    </w:p>
    <w:p w:rsidR="00000000" w:rsidDel="00000000" w:rsidP="00000000" w:rsidRDefault="00000000" w:rsidRPr="00000000" w14:paraId="00000026">
      <w:pPr>
        <w:spacing w:after="240" w:before="240" w:lineRule="auto"/>
        <w:rPr>
          <w:sz w:val="20"/>
          <w:szCs w:val="20"/>
        </w:rPr>
      </w:pPr>
      <w:r w:rsidDel="00000000" w:rsidR="00000000" w:rsidRPr="00000000">
        <w:rPr>
          <w:rtl w:val="0"/>
        </w:rPr>
      </w:r>
    </w:p>
    <w:p w:rsidR="00000000" w:rsidDel="00000000" w:rsidP="00000000" w:rsidRDefault="00000000" w:rsidRPr="00000000" w14:paraId="00000027">
      <w:pPr>
        <w:pStyle w:val="Heading2"/>
        <w:keepNext w:val="0"/>
        <w:keepLines w:val="0"/>
        <w:spacing w:after="80" w:lineRule="auto"/>
        <w:rPr>
          <w:b w:val="1"/>
          <w:bCs w:val="1"/>
        </w:rPr>
      </w:pPr>
      <w:bookmarkStart w:colFirst="0" w:colLast="0" w:name="_viphfkfvssjl" w:id="12"/>
      <w:bookmarkEnd w:id="12"/>
      <w:r w:rsidDel="00000000" w:rsidR="00000000" w:rsidRPr="00000000">
        <w:rPr>
          <w:rFonts w:ascii="Arial Unicode MS" w:cs="Arial Unicode MS" w:eastAsia="Arial Unicode MS" w:hAnsi="Arial Unicode MS"/>
          <w:b w:val="1"/>
          <w:bCs w:val="1"/>
          <w:rtl w:val="0"/>
        </w:rPr>
        <w:t xml:space="preserve">第12条（契約解除）</w:t>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1．甲又は乙は、相手方が本契約に違反し、相当期間を定めて催告したにもかかわらず是正しない場合、本契約を解除できる。</w:t>
        <w:br w:type="textWrapping"/>
        <w:t xml:space="preserve">2．甲が制作開始後に自己都合でキャンセルする場合、乙は進行状況に応じた費用を請求できる。</w:t>
        <w:br w:type="textWrapping"/>
        <w:t xml:space="preserve">3．解除によって相手方へ損害が生じた場合、解除した側はその損害を賠償する。</w:t>
      </w:r>
    </w:p>
    <w:p w:rsidR="00000000" w:rsidDel="00000000" w:rsidP="00000000" w:rsidRDefault="00000000" w:rsidRPr="00000000" w14:paraId="00000029">
      <w:pPr>
        <w:spacing w:after="240" w:before="240" w:lineRule="auto"/>
        <w:rPr>
          <w:sz w:val="20"/>
          <w:szCs w:val="20"/>
        </w:rPr>
      </w:pPr>
      <w:r w:rsidDel="00000000" w:rsidR="00000000" w:rsidRPr="00000000">
        <w:rPr>
          <w:rtl w:val="0"/>
        </w:rPr>
      </w:r>
    </w:p>
    <w:p w:rsidR="00000000" w:rsidDel="00000000" w:rsidP="00000000" w:rsidRDefault="00000000" w:rsidRPr="00000000" w14:paraId="0000002A">
      <w:pPr>
        <w:pStyle w:val="Heading2"/>
        <w:keepNext w:val="0"/>
        <w:keepLines w:val="0"/>
        <w:spacing w:after="80" w:lineRule="auto"/>
        <w:rPr>
          <w:b w:val="1"/>
          <w:bCs w:val="1"/>
        </w:rPr>
      </w:pPr>
      <w:bookmarkStart w:colFirst="0" w:colLast="0" w:name="_buh9bbw48omj" w:id="13"/>
      <w:bookmarkEnd w:id="13"/>
      <w:r w:rsidDel="00000000" w:rsidR="00000000" w:rsidRPr="00000000">
        <w:rPr>
          <w:rFonts w:ascii="Arial Unicode MS" w:cs="Arial Unicode MS" w:eastAsia="Arial Unicode MS" w:hAnsi="Arial Unicode MS"/>
          <w:b w:val="1"/>
          <w:bCs w:val="1"/>
          <w:rtl w:val="0"/>
        </w:rPr>
        <w:t xml:space="preserve">第13条（損害賠償）</w:t>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甲及び乙は、本契約違反により相手方へ損害を与えた場合、通常かつ直接の損害に限り賠償責任を負う。</w:t>
      </w:r>
    </w:p>
    <w:p w:rsidR="00000000" w:rsidDel="00000000" w:rsidP="00000000" w:rsidRDefault="00000000" w:rsidRPr="00000000" w14:paraId="0000002C">
      <w:pPr>
        <w:pStyle w:val="Heading2"/>
        <w:keepNext w:val="0"/>
        <w:keepLines w:val="0"/>
        <w:spacing w:after="80" w:lineRule="auto"/>
        <w:rPr>
          <w:b w:val="1"/>
          <w:bCs w:val="1"/>
        </w:rPr>
      </w:pPr>
      <w:bookmarkStart w:colFirst="0" w:colLast="0" w:name="_75p87kfp5wr9" w:id="14"/>
      <w:bookmarkEnd w:id="14"/>
      <w:r w:rsidDel="00000000" w:rsidR="00000000" w:rsidRPr="00000000">
        <w:rPr>
          <w:rFonts w:ascii="Arial Unicode MS" w:cs="Arial Unicode MS" w:eastAsia="Arial Unicode MS" w:hAnsi="Arial Unicode MS"/>
          <w:b w:val="1"/>
          <w:bCs w:val="1"/>
          <w:rtl w:val="0"/>
        </w:rPr>
        <w:t xml:space="preserve">第14条（免責）</w:t>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1．乙は、看板設置後の集客効果、売上向上その他営業成果について保証しない。</w:t>
        <w:br w:type="textWrapping"/>
        <w:t xml:space="preserve">2．乙は、印刷会社、施工会社その他第三者の作業によって生じた不具合について責任を負わない。</w:t>
        <w:br w:type="textWrapping"/>
        <w:t xml:space="preserve">3．甲による最終確認後に発見された誤字脱字等について、乙は責任を負わない。</w:t>
      </w:r>
    </w:p>
    <w:p w:rsidR="00000000" w:rsidDel="00000000" w:rsidP="00000000" w:rsidRDefault="00000000" w:rsidRPr="00000000" w14:paraId="0000002E">
      <w:pPr>
        <w:spacing w:after="240" w:before="240" w:lineRule="auto"/>
        <w:rPr>
          <w:sz w:val="20"/>
          <w:szCs w:val="20"/>
        </w:rPr>
      </w:pPr>
      <w:r w:rsidDel="00000000" w:rsidR="00000000" w:rsidRPr="00000000">
        <w:rPr>
          <w:rtl w:val="0"/>
        </w:rPr>
      </w:r>
    </w:p>
    <w:p w:rsidR="00000000" w:rsidDel="00000000" w:rsidP="00000000" w:rsidRDefault="00000000" w:rsidRPr="00000000" w14:paraId="0000002F">
      <w:pPr>
        <w:pStyle w:val="Heading2"/>
        <w:keepNext w:val="0"/>
        <w:keepLines w:val="0"/>
        <w:spacing w:after="80" w:lineRule="auto"/>
        <w:rPr>
          <w:b w:val="1"/>
          <w:bCs w:val="1"/>
        </w:rPr>
      </w:pPr>
      <w:bookmarkStart w:colFirst="0" w:colLast="0" w:name="_q64zyj1phen7" w:id="15"/>
      <w:bookmarkEnd w:id="15"/>
      <w:r w:rsidDel="00000000" w:rsidR="00000000" w:rsidRPr="00000000">
        <w:rPr>
          <w:rFonts w:ascii="Arial Unicode MS" w:cs="Arial Unicode MS" w:eastAsia="Arial Unicode MS" w:hAnsi="Arial Unicode MS"/>
          <w:b w:val="1"/>
          <w:bCs w:val="1"/>
          <w:rtl w:val="0"/>
        </w:rPr>
        <w:t xml:space="preserve">第15条（反社会的勢力の排除）</w:t>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1．甲及び乙は、自ら又は関係者が反社会的勢力に該当しないことを表明保証する。</w:t>
        <w:br w:type="textWrapping"/>
        <w:t xml:space="preserve">2．相手方が反社会的勢力に該当すると判明した場合、何らの催告なく本契約を解除できる。</w:t>
      </w:r>
    </w:p>
    <w:p w:rsidR="00000000" w:rsidDel="00000000" w:rsidP="00000000" w:rsidRDefault="00000000" w:rsidRPr="00000000" w14:paraId="00000031">
      <w:pPr>
        <w:spacing w:after="240" w:before="240" w:lineRule="auto"/>
        <w:rPr>
          <w:sz w:val="20"/>
          <w:szCs w:val="20"/>
        </w:rPr>
      </w:pPr>
      <w:r w:rsidDel="00000000" w:rsidR="00000000" w:rsidRPr="00000000">
        <w:rPr>
          <w:rtl w:val="0"/>
        </w:rPr>
      </w:r>
    </w:p>
    <w:p w:rsidR="00000000" w:rsidDel="00000000" w:rsidP="00000000" w:rsidRDefault="00000000" w:rsidRPr="00000000" w14:paraId="00000032">
      <w:pPr>
        <w:pStyle w:val="Heading2"/>
        <w:keepNext w:val="0"/>
        <w:keepLines w:val="0"/>
        <w:spacing w:after="80" w:lineRule="auto"/>
        <w:rPr>
          <w:b w:val="1"/>
          <w:bCs w:val="1"/>
        </w:rPr>
      </w:pPr>
      <w:bookmarkStart w:colFirst="0" w:colLast="0" w:name="_i82ra92yq5va" w:id="16"/>
      <w:bookmarkEnd w:id="16"/>
      <w:r w:rsidDel="00000000" w:rsidR="00000000" w:rsidRPr="00000000">
        <w:rPr>
          <w:rFonts w:ascii="Arial Unicode MS" w:cs="Arial Unicode MS" w:eastAsia="Arial Unicode MS" w:hAnsi="Arial Unicode MS"/>
          <w:b w:val="1"/>
          <w:bCs w:val="1"/>
          <w:rtl w:val="0"/>
        </w:rPr>
        <w:t xml:space="preserve">第16条（協議事項）</w:t>
      </w:r>
    </w:p>
    <w:p w:rsidR="00000000" w:rsidDel="00000000" w:rsidP="00000000" w:rsidRDefault="00000000" w:rsidRPr="00000000" w14:paraId="0000003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本契約に定めのない事項又は疑義が生じた場合、甲乙は誠意をもって協議し解決する。</w:t>
      </w:r>
    </w:p>
    <w:p w:rsidR="00000000" w:rsidDel="00000000" w:rsidP="00000000" w:rsidRDefault="00000000" w:rsidRPr="00000000" w14:paraId="00000034">
      <w:pPr>
        <w:spacing w:after="240" w:before="240" w:lineRule="auto"/>
        <w:rPr>
          <w:sz w:val="20"/>
          <w:szCs w:val="20"/>
        </w:rPr>
      </w:pPr>
      <w:r w:rsidDel="00000000" w:rsidR="00000000" w:rsidRPr="00000000">
        <w:rPr>
          <w:rtl w:val="0"/>
        </w:rPr>
      </w:r>
    </w:p>
    <w:p w:rsidR="00000000" w:rsidDel="00000000" w:rsidP="00000000" w:rsidRDefault="00000000" w:rsidRPr="00000000" w14:paraId="00000035">
      <w:pPr>
        <w:pStyle w:val="Heading2"/>
        <w:keepNext w:val="0"/>
        <w:keepLines w:val="0"/>
        <w:spacing w:after="80" w:lineRule="auto"/>
        <w:rPr>
          <w:b w:val="1"/>
          <w:bCs w:val="1"/>
        </w:rPr>
      </w:pPr>
      <w:bookmarkStart w:colFirst="0" w:colLast="0" w:name="_wrovfbayb947" w:id="17"/>
      <w:bookmarkEnd w:id="17"/>
      <w:r w:rsidDel="00000000" w:rsidR="00000000" w:rsidRPr="00000000">
        <w:rPr>
          <w:rFonts w:ascii="Arial Unicode MS" w:cs="Arial Unicode MS" w:eastAsia="Arial Unicode MS" w:hAnsi="Arial Unicode MS"/>
          <w:b w:val="1"/>
          <w:bCs w:val="1"/>
          <w:rtl w:val="0"/>
        </w:rPr>
        <w:t xml:space="preserve">第17条（合意管轄）</w:t>
      </w:r>
    </w:p>
    <w:p w:rsidR="00000000" w:rsidDel="00000000" w:rsidP="00000000" w:rsidRDefault="00000000" w:rsidRPr="00000000" w14:paraId="0000003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本契約に関する一切の紛争については、乙の所在地を管轄する地方裁判所を第一審の専属的合意管轄裁判所とする。</w:t>
      </w:r>
    </w:p>
    <w:p w:rsidR="00000000" w:rsidDel="00000000" w:rsidP="00000000" w:rsidRDefault="00000000" w:rsidRPr="00000000" w14:paraId="00000037">
      <w:pPr>
        <w:rPr>
          <w:sz w:val="20"/>
          <w:szCs w:val="20"/>
        </w:rPr>
      </w:pPr>
      <w:r w:rsidDel="00000000" w:rsidR="00000000" w:rsidRPr="00000000">
        <w:rPr>
          <w:rtl w:val="0"/>
        </w:rPr>
      </w:r>
    </w:p>
    <w:p w:rsidR="00000000" w:rsidDel="00000000" w:rsidP="00000000" w:rsidRDefault="00000000" w:rsidRPr="00000000" w14:paraId="0000003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本契約締結の証として、本書2通を作成し、甲乙各自記名押印のうえ、各1通を保有する。</w:t>
      </w:r>
    </w:p>
    <w:p w:rsidR="00000000" w:rsidDel="00000000" w:rsidP="00000000" w:rsidRDefault="00000000" w:rsidRPr="00000000" w14:paraId="00000039">
      <w:pPr>
        <w:pStyle w:val="Heading3"/>
        <w:keepNext w:val="0"/>
        <w:keepLines w:val="0"/>
        <w:spacing w:before="280" w:lineRule="auto"/>
        <w:rPr>
          <w:b w:val="1"/>
          <w:bCs w:val="1"/>
          <w:color w:val="000000"/>
          <w:sz w:val="24"/>
          <w:szCs w:val="24"/>
        </w:rPr>
      </w:pPr>
      <w:bookmarkStart w:colFirst="0" w:colLast="0" w:name="_pspyw5r2wh6" w:id="18"/>
      <w:bookmarkEnd w:id="18"/>
      <w:r w:rsidDel="00000000" w:rsidR="00000000" w:rsidRPr="00000000">
        <w:rPr>
          <w:rtl w:val="0"/>
        </w:rPr>
      </w:r>
    </w:p>
    <w:p w:rsidR="00000000" w:rsidDel="00000000" w:rsidP="00000000" w:rsidRDefault="00000000" w:rsidRPr="00000000" w14:paraId="0000003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年　　　月　　　日</w:t>
      </w:r>
    </w:p>
    <w:p w:rsidR="00000000" w:rsidDel="00000000" w:rsidP="00000000" w:rsidRDefault="00000000" w:rsidRPr="00000000" w14:paraId="0000003B">
      <w:pPr>
        <w:rPr>
          <w:sz w:val="20"/>
          <w:szCs w:val="20"/>
        </w:rPr>
      </w:pPr>
      <w:r w:rsidDel="00000000" w:rsidR="00000000" w:rsidRPr="00000000">
        <w:rPr>
          <w:rtl w:val="0"/>
        </w:rPr>
      </w:r>
    </w:p>
    <w:p w:rsidR="00000000" w:rsidDel="00000000" w:rsidP="00000000" w:rsidRDefault="00000000" w:rsidRPr="00000000" w14:paraId="0000003C">
      <w:pPr>
        <w:pStyle w:val="Heading3"/>
        <w:keepNext w:val="0"/>
        <w:keepLines w:val="0"/>
        <w:spacing w:before="280" w:lineRule="auto"/>
        <w:rPr>
          <w:sz w:val="20"/>
          <w:szCs w:val="20"/>
        </w:rPr>
      </w:pPr>
      <w:bookmarkStart w:colFirst="0" w:colLast="0" w:name="_1b4g77l6lp1c" w:id="19"/>
      <w:bookmarkEnd w:id="19"/>
      <w:r w:rsidDel="00000000" w:rsidR="00000000" w:rsidRPr="00000000">
        <w:rPr>
          <w:rFonts w:ascii="Arial Unicode MS" w:cs="Arial Unicode MS" w:eastAsia="Arial Unicode MS" w:hAnsi="Arial Unicode MS"/>
          <w:b w:val="1"/>
          <w:bCs w:val="1"/>
          <w:color w:val="000000"/>
          <w:sz w:val="24"/>
          <w:szCs w:val="24"/>
          <w:rtl w:val="0"/>
        </w:rPr>
        <w:t xml:space="preserve">甲（委託者）</w:t>
      </w:r>
      <w:r w:rsidDel="00000000" w:rsidR="00000000" w:rsidRPr="00000000">
        <w:rPr>
          <w:rtl w:val="0"/>
        </w:rPr>
      </w:r>
    </w:p>
    <w:p w:rsidR="00000000" w:rsidDel="00000000" w:rsidP="00000000" w:rsidRDefault="00000000" w:rsidRPr="00000000" w14:paraId="0000003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会社名：　　　　　　　　　　　　　</w:t>
      </w:r>
    </w:p>
    <w:p w:rsidR="00000000" w:rsidDel="00000000" w:rsidP="00000000" w:rsidRDefault="00000000" w:rsidRPr="00000000" w14:paraId="0000003E">
      <w:pPr>
        <w:spacing w:after="240" w:before="240" w:lineRule="auto"/>
        <w:rPr>
          <w:sz w:val="20"/>
          <w:szCs w:val="20"/>
        </w:rPr>
      </w:pPr>
      <w:r w:rsidDel="00000000" w:rsidR="00000000" w:rsidRPr="00000000">
        <w:rPr>
          <w:rtl w:val="0"/>
        </w:rPr>
      </w:r>
    </w:p>
    <w:p w:rsidR="00000000" w:rsidDel="00000000" w:rsidP="00000000" w:rsidRDefault="00000000" w:rsidRPr="00000000" w14:paraId="0000003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　　　　　　　　　　　　　　</w:t>
      </w:r>
    </w:p>
    <w:p w:rsidR="00000000" w:rsidDel="00000000" w:rsidP="00000000" w:rsidRDefault="00000000" w:rsidRPr="00000000" w14:paraId="00000040">
      <w:pPr>
        <w:spacing w:after="240" w:before="240" w:lineRule="auto"/>
        <w:rPr>
          <w:sz w:val="20"/>
          <w:szCs w:val="20"/>
        </w:rPr>
      </w:pPr>
      <w:r w:rsidDel="00000000" w:rsidR="00000000" w:rsidRPr="00000000">
        <w:rPr>
          <w:rtl w:val="0"/>
        </w:rPr>
      </w:r>
    </w:p>
    <w:p w:rsidR="00000000" w:rsidDel="00000000" w:rsidP="00000000" w:rsidRDefault="00000000" w:rsidRPr="00000000" w14:paraId="0000004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代表者名：　　　　　　　　　　　　</w:t>
      </w:r>
    </w:p>
    <w:p w:rsidR="00000000" w:rsidDel="00000000" w:rsidP="00000000" w:rsidRDefault="00000000" w:rsidRPr="00000000" w14:paraId="00000042">
      <w:pPr>
        <w:spacing w:after="240" w:before="240" w:lineRule="auto"/>
        <w:rPr>
          <w:sz w:val="20"/>
          <w:szCs w:val="20"/>
        </w:rPr>
      </w:pPr>
      <w:r w:rsidDel="00000000" w:rsidR="00000000" w:rsidRPr="00000000">
        <w:rPr>
          <w:rtl w:val="0"/>
        </w:rPr>
      </w:r>
    </w:p>
    <w:p w:rsidR="00000000" w:rsidDel="00000000" w:rsidP="00000000" w:rsidRDefault="00000000" w:rsidRPr="00000000" w14:paraId="0000004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署名：　　　　　　　　　　　　　　</w:t>
      </w:r>
    </w:p>
    <w:p w:rsidR="00000000" w:rsidDel="00000000" w:rsidP="00000000" w:rsidRDefault="00000000" w:rsidRPr="00000000" w14:paraId="00000044">
      <w:pPr>
        <w:rPr>
          <w:sz w:val="20"/>
          <w:szCs w:val="20"/>
        </w:rPr>
      </w:pPr>
      <w:r w:rsidDel="00000000" w:rsidR="00000000" w:rsidRPr="00000000">
        <w:rPr>
          <w:rtl w:val="0"/>
        </w:rPr>
      </w:r>
    </w:p>
    <w:p w:rsidR="00000000" w:rsidDel="00000000" w:rsidP="00000000" w:rsidRDefault="00000000" w:rsidRPr="00000000" w14:paraId="00000045">
      <w:pPr>
        <w:pStyle w:val="Heading3"/>
        <w:keepNext w:val="0"/>
        <w:keepLines w:val="0"/>
        <w:spacing w:before="280" w:lineRule="auto"/>
        <w:rPr>
          <w:b w:val="1"/>
          <w:bCs w:val="1"/>
          <w:color w:val="000000"/>
          <w:sz w:val="24"/>
          <w:szCs w:val="24"/>
        </w:rPr>
      </w:pPr>
      <w:bookmarkStart w:colFirst="0" w:colLast="0" w:name="_1koe19pr2fuc" w:id="20"/>
      <w:bookmarkEnd w:id="20"/>
      <w:r w:rsidDel="00000000" w:rsidR="00000000" w:rsidRPr="00000000">
        <w:rPr>
          <w:rFonts w:ascii="Arial Unicode MS" w:cs="Arial Unicode MS" w:eastAsia="Arial Unicode MS" w:hAnsi="Arial Unicode MS"/>
          <w:b w:val="1"/>
          <w:bCs w:val="1"/>
          <w:color w:val="000000"/>
          <w:sz w:val="24"/>
          <w:szCs w:val="24"/>
          <w:rtl w:val="0"/>
        </w:rPr>
        <w:t xml:space="preserve">乙（受託者）</w:t>
      </w:r>
    </w:p>
    <w:p w:rsidR="00000000" w:rsidDel="00000000" w:rsidP="00000000" w:rsidRDefault="00000000" w:rsidRPr="00000000" w14:paraId="0000004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会社名：　　　　　　　　　　　　　</w:t>
      </w:r>
    </w:p>
    <w:p w:rsidR="00000000" w:rsidDel="00000000" w:rsidP="00000000" w:rsidRDefault="00000000" w:rsidRPr="00000000" w14:paraId="00000047">
      <w:pPr>
        <w:spacing w:after="240" w:before="240" w:lineRule="auto"/>
        <w:rPr>
          <w:sz w:val="20"/>
          <w:szCs w:val="20"/>
        </w:rPr>
      </w:pPr>
      <w:r w:rsidDel="00000000" w:rsidR="00000000" w:rsidRPr="00000000">
        <w:rPr>
          <w:rtl w:val="0"/>
        </w:rPr>
      </w:r>
    </w:p>
    <w:p w:rsidR="00000000" w:rsidDel="00000000" w:rsidP="00000000" w:rsidRDefault="00000000" w:rsidRPr="00000000" w14:paraId="0000004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　　　　　　　　　　　　　　</w:t>
      </w:r>
    </w:p>
    <w:p w:rsidR="00000000" w:rsidDel="00000000" w:rsidP="00000000" w:rsidRDefault="00000000" w:rsidRPr="00000000" w14:paraId="00000049">
      <w:pPr>
        <w:spacing w:after="240" w:before="240" w:lineRule="auto"/>
        <w:rPr>
          <w:sz w:val="20"/>
          <w:szCs w:val="20"/>
        </w:rPr>
      </w:pPr>
      <w:r w:rsidDel="00000000" w:rsidR="00000000" w:rsidRPr="00000000">
        <w:rPr>
          <w:rtl w:val="0"/>
        </w:rPr>
      </w:r>
    </w:p>
    <w:p w:rsidR="00000000" w:rsidDel="00000000" w:rsidP="00000000" w:rsidRDefault="00000000" w:rsidRPr="00000000" w14:paraId="0000004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代表者名：　　　　　　　　　　　　</w:t>
      </w:r>
    </w:p>
    <w:p w:rsidR="00000000" w:rsidDel="00000000" w:rsidP="00000000" w:rsidRDefault="00000000" w:rsidRPr="00000000" w14:paraId="0000004B">
      <w:pPr>
        <w:spacing w:after="240" w:before="240" w:lineRule="auto"/>
        <w:rPr>
          <w:sz w:val="20"/>
          <w:szCs w:val="20"/>
        </w:rPr>
      </w:pPr>
      <w:r w:rsidDel="00000000" w:rsidR="00000000" w:rsidRPr="00000000">
        <w:rPr>
          <w:rtl w:val="0"/>
        </w:rPr>
      </w:r>
    </w:p>
    <w:p w:rsidR="00000000" w:rsidDel="00000000" w:rsidP="00000000" w:rsidRDefault="00000000" w:rsidRPr="00000000" w14:paraId="0000004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署名：　　　　　　　　　　　　　　</w:t>
      </w:r>
    </w:p>
    <w:p w:rsidR="00000000" w:rsidDel="00000000" w:rsidP="00000000" w:rsidRDefault="00000000" w:rsidRPr="00000000" w14:paraId="0000004D">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